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7CB1" w:rsidRDefault="000F7CB1" w:rsidP="00495992">
      <w:pPr>
        <w:rPr>
          <w:sz w:val="32"/>
          <w:szCs w:val="32"/>
        </w:rPr>
      </w:pPr>
    </w:p>
    <w:p w:rsidR="009610DC" w:rsidRDefault="009610DC" w:rsidP="009610DC">
      <w:pPr>
        <w:pStyle w:val="1"/>
        <w:shd w:val="clear" w:color="auto" w:fill="F4F4F4"/>
        <w:spacing w:before="313" w:beforeAutospacing="0" w:after="0" w:afterAutospacing="0"/>
        <w:rPr>
          <w:rFonts w:ascii="Arial" w:hAnsi="Arial" w:cs="Arial"/>
          <w:color w:val="2E2E2E"/>
        </w:rPr>
      </w:pPr>
      <w:proofErr w:type="spellStart"/>
      <w:r>
        <w:rPr>
          <w:rFonts w:ascii="Arial" w:hAnsi="Arial" w:cs="Arial"/>
          <w:color w:val="2E2E2E"/>
        </w:rPr>
        <w:t>Урта</w:t>
      </w:r>
      <w:proofErr w:type="spellEnd"/>
      <w:r>
        <w:rPr>
          <w:rFonts w:ascii="Arial" w:hAnsi="Arial" w:cs="Arial"/>
          <w:color w:val="2E2E2E"/>
        </w:rPr>
        <w:t xml:space="preserve"> Әлки </w:t>
      </w:r>
      <w:proofErr w:type="spellStart"/>
      <w:r>
        <w:rPr>
          <w:rFonts w:ascii="Arial" w:hAnsi="Arial" w:cs="Arial"/>
          <w:color w:val="2E2E2E"/>
        </w:rPr>
        <w:t>терлекчелек</w:t>
      </w:r>
      <w:proofErr w:type="spellEnd"/>
      <w:r>
        <w:rPr>
          <w:rFonts w:ascii="Arial" w:hAnsi="Arial" w:cs="Arial"/>
          <w:color w:val="2E2E2E"/>
        </w:rPr>
        <w:t xml:space="preserve"> </w:t>
      </w:r>
      <w:proofErr w:type="spellStart"/>
      <w:r>
        <w:rPr>
          <w:rFonts w:ascii="Arial" w:hAnsi="Arial" w:cs="Arial"/>
          <w:color w:val="2E2E2E"/>
        </w:rPr>
        <w:t>фермасындагы</w:t>
      </w:r>
      <w:proofErr w:type="spellEnd"/>
      <w:r>
        <w:rPr>
          <w:rFonts w:ascii="Arial" w:hAnsi="Arial" w:cs="Arial"/>
          <w:color w:val="2E2E2E"/>
        </w:rPr>
        <w:t xml:space="preserve"> </w:t>
      </w:r>
      <w:proofErr w:type="spellStart"/>
      <w:r>
        <w:rPr>
          <w:rFonts w:ascii="Arial" w:hAnsi="Arial" w:cs="Arial"/>
          <w:color w:val="2E2E2E"/>
        </w:rPr>
        <w:t>малларны</w:t>
      </w:r>
      <w:proofErr w:type="spellEnd"/>
      <w:r>
        <w:rPr>
          <w:rFonts w:ascii="Arial" w:hAnsi="Arial" w:cs="Arial"/>
          <w:color w:val="2E2E2E"/>
        </w:rPr>
        <w:t xml:space="preserve"> </w:t>
      </w:r>
      <w:proofErr w:type="spellStart"/>
      <w:r>
        <w:rPr>
          <w:rFonts w:ascii="Arial" w:hAnsi="Arial" w:cs="Arial"/>
          <w:color w:val="2E2E2E"/>
        </w:rPr>
        <w:t>кышлатуга</w:t>
      </w:r>
      <w:proofErr w:type="spellEnd"/>
      <w:r>
        <w:rPr>
          <w:rFonts w:ascii="Arial" w:hAnsi="Arial" w:cs="Arial"/>
          <w:color w:val="2E2E2E"/>
        </w:rPr>
        <w:t xml:space="preserve"> сенаж салу әйбәт </w:t>
      </w:r>
      <w:proofErr w:type="spellStart"/>
      <w:r>
        <w:rPr>
          <w:rFonts w:ascii="Arial" w:hAnsi="Arial" w:cs="Arial"/>
          <w:color w:val="2E2E2E"/>
        </w:rPr>
        <w:t>оештырылган</w:t>
      </w:r>
      <w:proofErr w:type="spellEnd"/>
    </w:p>
    <w:p w:rsidR="009610DC" w:rsidRDefault="009610DC" w:rsidP="009610D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858000" cy="4572000"/>
            <wp:effectExtent l="19050" t="0" r="0" b="0"/>
            <wp:docPr id="3" name="Рисунок 1" descr="http://alki-rt.ru/resize/shd/images/uploads/news/2022/7/8/2c4d313a7d61ca54b8e6a16eb277c2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lki-rt.ru/resize/shd/images/uploads/news/2022/7/8/2c4d313a7d61ca54b8e6a16eb277c2d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0DC" w:rsidRDefault="009610DC" w:rsidP="009610DC">
      <w:pPr>
        <w:pStyle w:val="page-mainlead"/>
        <w:pBdr>
          <w:bottom w:val="single" w:sz="6" w:space="16" w:color="EEEEEE"/>
        </w:pBdr>
        <w:shd w:val="clear" w:color="auto" w:fill="F4F4F4"/>
        <w:spacing w:before="313" w:beforeAutospacing="0" w:after="0" w:afterAutospacing="0"/>
        <w:rPr>
          <w:rFonts w:ascii="Arial" w:hAnsi="Arial" w:cs="Arial"/>
          <w:b/>
          <w:bCs/>
          <w:color w:val="2E2E2E"/>
        </w:rPr>
      </w:pPr>
      <w:proofErr w:type="spellStart"/>
      <w:r>
        <w:rPr>
          <w:rFonts w:ascii="Arial" w:hAnsi="Arial" w:cs="Arial"/>
          <w:b/>
          <w:bCs/>
          <w:color w:val="2E2E2E"/>
        </w:rPr>
        <w:t>Урта</w:t>
      </w:r>
      <w:proofErr w:type="spellEnd"/>
      <w:r>
        <w:rPr>
          <w:rFonts w:ascii="Arial" w:hAnsi="Arial" w:cs="Arial"/>
          <w:b/>
          <w:bCs/>
          <w:color w:val="2E2E2E"/>
        </w:rPr>
        <w:t xml:space="preserve"> Әлки - кечкенә </w:t>
      </w:r>
      <w:proofErr w:type="spellStart"/>
      <w:r>
        <w:rPr>
          <w:rFonts w:ascii="Arial" w:hAnsi="Arial" w:cs="Arial"/>
          <w:b/>
          <w:bCs/>
          <w:color w:val="2E2E2E"/>
        </w:rPr>
        <w:t>авыл</w:t>
      </w:r>
      <w:proofErr w:type="spellEnd"/>
      <w:r>
        <w:rPr>
          <w:rFonts w:ascii="Arial" w:hAnsi="Arial" w:cs="Arial"/>
          <w:b/>
          <w:bCs/>
          <w:color w:val="2E2E2E"/>
        </w:rPr>
        <w:t>. Аның янәшәсендә ел дәвамында 1 мең баш үгезлә</w:t>
      </w:r>
      <w:proofErr w:type="gramStart"/>
      <w:r>
        <w:rPr>
          <w:rFonts w:ascii="Arial" w:hAnsi="Arial" w:cs="Arial"/>
          <w:b/>
          <w:bCs/>
          <w:color w:val="2E2E2E"/>
        </w:rPr>
        <w:t>р</w:t>
      </w:r>
      <w:proofErr w:type="gramEnd"/>
      <w:r>
        <w:rPr>
          <w:rFonts w:ascii="Arial" w:hAnsi="Arial" w:cs="Arial"/>
          <w:b/>
          <w:bCs/>
          <w:color w:val="2E2E2E"/>
        </w:rPr>
        <w:t xml:space="preserve"> </w:t>
      </w:r>
      <w:proofErr w:type="spellStart"/>
      <w:r>
        <w:rPr>
          <w:rFonts w:ascii="Arial" w:hAnsi="Arial" w:cs="Arial"/>
          <w:b/>
          <w:bCs/>
          <w:color w:val="2E2E2E"/>
        </w:rPr>
        <w:t>асрала</w:t>
      </w:r>
      <w:proofErr w:type="spellEnd"/>
      <w:r>
        <w:rPr>
          <w:rFonts w:ascii="Arial" w:hAnsi="Arial" w:cs="Arial"/>
          <w:b/>
          <w:bCs/>
          <w:color w:val="2E2E2E"/>
        </w:rPr>
        <w:t xml:space="preserve"> </w:t>
      </w:r>
      <w:proofErr w:type="spellStart"/>
      <w:r>
        <w:rPr>
          <w:rFonts w:ascii="Arial" w:hAnsi="Arial" w:cs="Arial"/>
          <w:b/>
          <w:bCs/>
          <w:color w:val="2E2E2E"/>
        </w:rPr>
        <w:t>торган</w:t>
      </w:r>
      <w:proofErr w:type="spellEnd"/>
      <w:r>
        <w:rPr>
          <w:rFonts w:ascii="Arial" w:hAnsi="Arial" w:cs="Arial"/>
          <w:b/>
          <w:bCs/>
          <w:color w:val="2E2E2E"/>
        </w:rPr>
        <w:t xml:space="preserve"> симертү </w:t>
      </w:r>
      <w:proofErr w:type="spellStart"/>
      <w:r>
        <w:rPr>
          <w:rFonts w:ascii="Arial" w:hAnsi="Arial" w:cs="Arial"/>
          <w:b/>
          <w:bCs/>
          <w:color w:val="2E2E2E"/>
        </w:rPr>
        <w:t>фермасы</w:t>
      </w:r>
      <w:proofErr w:type="spellEnd"/>
      <w:r>
        <w:rPr>
          <w:rFonts w:ascii="Arial" w:hAnsi="Arial" w:cs="Arial"/>
          <w:b/>
          <w:bCs/>
          <w:color w:val="2E2E2E"/>
        </w:rPr>
        <w:t xml:space="preserve"> бар.</w:t>
      </w:r>
    </w:p>
    <w:p w:rsidR="009610DC" w:rsidRDefault="009610DC" w:rsidP="009610DC">
      <w:pPr>
        <w:pStyle w:val="a6"/>
        <w:shd w:val="clear" w:color="auto" w:fill="F4F4F4"/>
        <w:spacing w:before="0" w:beforeAutospacing="0" w:after="0" w:afterAutospacing="0"/>
        <w:rPr>
          <w:color w:val="2E2E2E"/>
        </w:rPr>
      </w:pPr>
      <w:r>
        <w:rPr>
          <w:color w:val="2E2E2E"/>
          <w:sz w:val="44"/>
          <w:szCs w:val="44"/>
        </w:rPr>
        <w:t xml:space="preserve">  </w:t>
      </w:r>
      <w:proofErr w:type="spellStart"/>
      <w:r>
        <w:rPr>
          <w:color w:val="2E2E2E"/>
          <w:sz w:val="44"/>
          <w:szCs w:val="44"/>
        </w:rPr>
        <w:t>Урта</w:t>
      </w:r>
      <w:proofErr w:type="spellEnd"/>
      <w:r>
        <w:rPr>
          <w:color w:val="2E2E2E"/>
          <w:sz w:val="44"/>
          <w:szCs w:val="44"/>
        </w:rPr>
        <w:t xml:space="preserve"> Әлки һәм Татар </w:t>
      </w:r>
      <w:proofErr w:type="spellStart"/>
      <w:r>
        <w:rPr>
          <w:color w:val="2E2E2E"/>
          <w:sz w:val="44"/>
          <w:szCs w:val="44"/>
        </w:rPr>
        <w:t>Суыксуыннан</w:t>
      </w:r>
      <w:proofErr w:type="spellEnd"/>
      <w:r>
        <w:rPr>
          <w:color w:val="2E2E2E"/>
          <w:sz w:val="44"/>
          <w:szCs w:val="44"/>
        </w:rPr>
        <w:t xml:space="preserve"> </w:t>
      </w:r>
      <w:proofErr w:type="spellStart"/>
      <w:r>
        <w:rPr>
          <w:color w:val="2E2E2E"/>
          <w:sz w:val="44"/>
          <w:szCs w:val="44"/>
        </w:rPr>
        <w:t>унга</w:t>
      </w:r>
      <w:proofErr w:type="spellEnd"/>
      <w:r>
        <w:rPr>
          <w:color w:val="2E2E2E"/>
          <w:sz w:val="44"/>
          <w:szCs w:val="44"/>
        </w:rPr>
        <w:t xml:space="preserve"> </w:t>
      </w:r>
      <w:proofErr w:type="spellStart"/>
      <w:r>
        <w:rPr>
          <w:color w:val="2E2E2E"/>
          <w:sz w:val="44"/>
          <w:szCs w:val="44"/>
        </w:rPr>
        <w:t>якын</w:t>
      </w:r>
      <w:proofErr w:type="spellEnd"/>
      <w:r>
        <w:rPr>
          <w:color w:val="2E2E2E"/>
          <w:sz w:val="44"/>
          <w:szCs w:val="44"/>
        </w:rPr>
        <w:t xml:space="preserve"> </w:t>
      </w:r>
      <w:proofErr w:type="spellStart"/>
      <w:r>
        <w:rPr>
          <w:color w:val="2E2E2E"/>
          <w:sz w:val="44"/>
          <w:szCs w:val="44"/>
        </w:rPr>
        <w:t>кеше</w:t>
      </w:r>
      <w:proofErr w:type="spellEnd"/>
      <w:r>
        <w:rPr>
          <w:color w:val="2E2E2E"/>
          <w:sz w:val="44"/>
          <w:szCs w:val="44"/>
        </w:rPr>
        <w:t xml:space="preserve"> үзенә </w:t>
      </w:r>
      <w:proofErr w:type="spellStart"/>
      <w:r>
        <w:rPr>
          <w:color w:val="2E2E2E"/>
          <w:sz w:val="44"/>
          <w:szCs w:val="44"/>
        </w:rPr>
        <w:t>шунда</w:t>
      </w:r>
      <w:proofErr w:type="spellEnd"/>
      <w:r>
        <w:rPr>
          <w:color w:val="2E2E2E"/>
          <w:sz w:val="44"/>
          <w:szCs w:val="44"/>
        </w:rPr>
        <w:t xml:space="preserve"> </w:t>
      </w:r>
      <w:proofErr w:type="spellStart"/>
      <w:r>
        <w:rPr>
          <w:color w:val="2E2E2E"/>
          <w:sz w:val="44"/>
          <w:szCs w:val="44"/>
        </w:rPr>
        <w:t>даими</w:t>
      </w:r>
      <w:proofErr w:type="spellEnd"/>
      <w:r>
        <w:rPr>
          <w:color w:val="2E2E2E"/>
          <w:sz w:val="44"/>
          <w:szCs w:val="44"/>
        </w:rPr>
        <w:t xml:space="preserve"> хезмәт </w:t>
      </w:r>
      <w:proofErr w:type="spellStart"/>
      <w:r>
        <w:rPr>
          <w:color w:val="2E2E2E"/>
          <w:sz w:val="44"/>
          <w:szCs w:val="44"/>
        </w:rPr>
        <w:t>урыны</w:t>
      </w:r>
      <w:proofErr w:type="spellEnd"/>
      <w:r>
        <w:rPr>
          <w:color w:val="2E2E2E"/>
          <w:sz w:val="44"/>
          <w:szCs w:val="44"/>
        </w:rPr>
        <w:t xml:space="preserve"> </w:t>
      </w:r>
      <w:proofErr w:type="spellStart"/>
      <w:r>
        <w:rPr>
          <w:color w:val="2E2E2E"/>
          <w:sz w:val="44"/>
          <w:szCs w:val="44"/>
        </w:rPr>
        <w:t>тапкан</w:t>
      </w:r>
      <w:proofErr w:type="spellEnd"/>
      <w:r>
        <w:rPr>
          <w:color w:val="2E2E2E"/>
          <w:sz w:val="44"/>
          <w:szCs w:val="44"/>
        </w:rPr>
        <w:t>. </w:t>
      </w:r>
      <w:r>
        <w:rPr>
          <w:color w:val="2E2E2E"/>
          <w:sz w:val="44"/>
          <w:szCs w:val="44"/>
        </w:rPr>
        <w:br/>
      </w:r>
      <w:proofErr w:type="spellStart"/>
      <w:r>
        <w:rPr>
          <w:color w:val="2E2E2E"/>
          <w:sz w:val="44"/>
          <w:szCs w:val="44"/>
        </w:rPr>
        <w:t>Бу</w:t>
      </w:r>
      <w:proofErr w:type="spellEnd"/>
      <w:r>
        <w:rPr>
          <w:color w:val="2E2E2E"/>
          <w:sz w:val="44"/>
          <w:szCs w:val="44"/>
        </w:rPr>
        <w:t xml:space="preserve"> көннәрдә “Кызыл </w:t>
      </w:r>
      <w:proofErr w:type="gramStart"/>
      <w:r>
        <w:rPr>
          <w:color w:val="2E2E2E"/>
          <w:sz w:val="44"/>
          <w:szCs w:val="44"/>
        </w:rPr>
        <w:t>Ш</w:t>
      </w:r>
      <w:proofErr w:type="gramEnd"/>
      <w:r>
        <w:rPr>
          <w:color w:val="2E2E2E"/>
          <w:sz w:val="44"/>
          <w:szCs w:val="44"/>
        </w:rPr>
        <w:t>әрык” компаниясенең “</w:t>
      </w:r>
      <w:proofErr w:type="spellStart"/>
      <w:r>
        <w:rPr>
          <w:color w:val="2E2E2E"/>
          <w:sz w:val="44"/>
          <w:szCs w:val="44"/>
        </w:rPr>
        <w:t>Племдело</w:t>
      </w:r>
      <w:proofErr w:type="spellEnd"/>
      <w:r>
        <w:rPr>
          <w:color w:val="2E2E2E"/>
          <w:sz w:val="44"/>
          <w:szCs w:val="44"/>
        </w:rPr>
        <w:t xml:space="preserve">” җәмгыятенә </w:t>
      </w:r>
      <w:proofErr w:type="spellStart"/>
      <w:r>
        <w:rPr>
          <w:color w:val="2E2E2E"/>
          <w:sz w:val="44"/>
          <w:szCs w:val="44"/>
        </w:rPr>
        <w:t>караган</w:t>
      </w:r>
      <w:proofErr w:type="spellEnd"/>
      <w:r>
        <w:rPr>
          <w:color w:val="2E2E2E"/>
          <w:sz w:val="44"/>
          <w:szCs w:val="44"/>
        </w:rPr>
        <w:t xml:space="preserve"> әлеге </w:t>
      </w:r>
      <w:proofErr w:type="spellStart"/>
      <w:r>
        <w:rPr>
          <w:color w:val="2E2E2E"/>
          <w:sz w:val="44"/>
          <w:szCs w:val="44"/>
        </w:rPr>
        <w:t>зур</w:t>
      </w:r>
      <w:proofErr w:type="spellEnd"/>
      <w:r>
        <w:rPr>
          <w:color w:val="2E2E2E"/>
          <w:sz w:val="44"/>
          <w:szCs w:val="44"/>
        </w:rPr>
        <w:t xml:space="preserve"> </w:t>
      </w:r>
      <w:proofErr w:type="spellStart"/>
      <w:r>
        <w:rPr>
          <w:color w:val="2E2E2E"/>
          <w:sz w:val="44"/>
          <w:szCs w:val="44"/>
        </w:rPr>
        <w:t>терлекчелек</w:t>
      </w:r>
      <w:proofErr w:type="spellEnd"/>
      <w:r>
        <w:rPr>
          <w:color w:val="2E2E2E"/>
          <w:sz w:val="44"/>
          <w:szCs w:val="44"/>
        </w:rPr>
        <w:t xml:space="preserve"> </w:t>
      </w:r>
      <w:proofErr w:type="spellStart"/>
      <w:r>
        <w:rPr>
          <w:color w:val="2E2E2E"/>
          <w:sz w:val="44"/>
          <w:szCs w:val="44"/>
        </w:rPr>
        <w:t>фермасы</w:t>
      </w:r>
      <w:proofErr w:type="spellEnd"/>
      <w:r>
        <w:rPr>
          <w:color w:val="2E2E2E"/>
          <w:sz w:val="44"/>
          <w:szCs w:val="44"/>
        </w:rPr>
        <w:t xml:space="preserve"> </w:t>
      </w:r>
      <w:proofErr w:type="spellStart"/>
      <w:r>
        <w:rPr>
          <w:color w:val="2E2E2E"/>
          <w:sz w:val="44"/>
          <w:szCs w:val="44"/>
        </w:rPr>
        <w:t>азык</w:t>
      </w:r>
      <w:proofErr w:type="spellEnd"/>
      <w:r>
        <w:rPr>
          <w:color w:val="2E2E2E"/>
          <w:sz w:val="44"/>
          <w:szCs w:val="44"/>
        </w:rPr>
        <w:t xml:space="preserve"> </w:t>
      </w:r>
      <w:proofErr w:type="spellStart"/>
      <w:r>
        <w:rPr>
          <w:color w:val="2E2E2E"/>
          <w:sz w:val="44"/>
          <w:szCs w:val="44"/>
        </w:rPr>
        <w:t>утарына</w:t>
      </w:r>
      <w:proofErr w:type="spellEnd"/>
      <w:r>
        <w:rPr>
          <w:color w:val="2E2E2E"/>
          <w:sz w:val="44"/>
          <w:szCs w:val="44"/>
        </w:rPr>
        <w:t xml:space="preserve"> сенаж салу эшләре дәвам итә.</w:t>
      </w:r>
    </w:p>
    <w:p w:rsidR="009610DC" w:rsidRDefault="009610DC" w:rsidP="009610DC">
      <w:pPr>
        <w:pStyle w:val="a6"/>
        <w:shd w:val="clear" w:color="auto" w:fill="F4F4F4"/>
        <w:spacing w:before="0" w:beforeAutospacing="0" w:after="0" w:afterAutospacing="0"/>
        <w:rPr>
          <w:color w:val="2E2E2E"/>
        </w:rPr>
      </w:pPr>
      <w:r>
        <w:rPr>
          <w:noProof/>
          <w:color w:val="2E2E2E"/>
          <w:sz w:val="44"/>
          <w:szCs w:val="44"/>
        </w:rPr>
        <w:lastRenderedPageBreak/>
        <w:drawing>
          <wp:inline distT="0" distB="0" distL="0" distR="0">
            <wp:extent cx="12953261" cy="31766303"/>
            <wp:effectExtent l="19050" t="0" r="739" b="0"/>
            <wp:docPr id="1" name="Рисунок 2" descr="http://alki-rt.ru/images/uploads/ckeditor/JPG/62c7c2c95ed72_IMG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lki-rt.ru/images/uploads/ckeditor/JPG/62c7c2c95ed72_IMG_01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6727" cy="31774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FDE" w:rsidRPr="000F7CB1" w:rsidRDefault="00D47FDE" w:rsidP="000F7CB1">
      <w:pPr>
        <w:rPr>
          <w:sz w:val="32"/>
          <w:szCs w:val="32"/>
        </w:rPr>
      </w:pPr>
    </w:p>
    <w:sectPr w:rsidR="00D47FDE" w:rsidRPr="000F7CB1" w:rsidSect="00532C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FF56E0"/>
    <w:rsid w:val="000F7CB1"/>
    <w:rsid w:val="00110FDF"/>
    <w:rsid w:val="001E220F"/>
    <w:rsid w:val="0021432A"/>
    <w:rsid w:val="003D5177"/>
    <w:rsid w:val="004054BB"/>
    <w:rsid w:val="004244F5"/>
    <w:rsid w:val="00425D33"/>
    <w:rsid w:val="00495992"/>
    <w:rsid w:val="004B4A63"/>
    <w:rsid w:val="004C6269"/>
    <w:rsid w:val="00527703"/>
    <w:rsid w:val="00532CE2"/>
    <w:rsid w:val="005978A3"/>
    <w:rsid w:val="006211E5"/>
    <w:rsid w:val="00634E76"/>
    <w:rsid w:val="00666E38"/>
    <w:rsid w:val="006873DE"/>
    <w:rsid w:val="007B10D3"/>
    <w:rsid w:val="007E0AD4"/>
    <w:rsid w:val="00824275"/>
    <w:rsid w:val="009237FC"/>
    <w:rsid w:val="009610DC"/>
    <w:rsid w:val="00AA08C9"/>
    <w:rsid w:val="00AC0A38"/>
    <w:rsid w:val="00B10839"/>
    <w:rsid w:val="00B617FB"/>
    <w:rsid w:val="00CC314C"/>
    <w:rsid w:val="00D47FDE"/>
    <w:rsid w:val="00F00566"/>
    <w:rsid w:val="00FF56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2CE2"/>
  </w:style>
  <w:style w:type="paragraph" w:styleId="1">
    <w:name w:val="heading 1"/>
    <w:basedOn w:val="a"/>
    <w:link w:val="10"/>
    <w:uiPriority w:val="9"/>
    <w:qFormat/>
    <w:rsid w:val="004244F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F7CB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08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08C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4244F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semiHidden/>
    <w:unhideWhenUsed/>
    <w:rsid w:val="004244F5"/>
    <w:rPr>
      <w:color w:val="0000FF"/>
      <w:u w:val="single"/>
    </w:rPr>
  </w:style>
  <w:style w:type="character" w:customStyle="1" w:styleId="metatext">
    <w:name w:val="meta_text"/>
    <w:basedOn w:val="a0"/>
    <w:rsid w:val="004244F5"/>
  </w:style>
  <w:style w:type="paragraph" w:styleId="a6">
    <w:name w:val="Normal (Web)"/>
    <w:basedOn w:val="a"/>
    <w:uiPriority w:val="99"/>
    <w:semiHidden/>
    <w:unhideWhenUsed/>
    <w:rsid w:val="004244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4244F5"/>
    <w:rPr>
      <w:i/>
      <w:iCs/>
    </w:rPr>
  </w:style>
  <w:style w:type="paragraph" w:customStyle="1" w:styleId="page-mainlead">
    <w:name w:val="page-main__lead"/>
    <w:basedOn w:val="a"/>
    <w:rsid w:val="00634E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 Spacing"/>
    <w:basedOn w:val="a"/>
    <w:uiPriority w:val="1"/>
    <w:qFormat/>
    <w:rsid w:val="001E22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0F7CB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9">
    <w:name w:val="Strong"/>
    <w:basedOn w:val="a0"/>
    <w:uiPriority w:val="22"/>
    <w:qFormat/>
    <w:rsid w:val="000F7CB1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08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08C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010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133362">
          <w:marLeft w:val="0"/>
          <w:marRight w:val="0"/>
          <w:marTop w:val="31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017134">
              <w:marLeft w:val="-125"/>
              <w:marRight w:val="-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106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29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024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28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328495">
                          <w:marLeft w:val="18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2956564">
                          <w:marLeft w:val="18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729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818133">
          <w:marLeft w:val="0"/>
          <w:marRight w:val="0"/>
          <w:marTop w:val="31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941233">
              <w:marLeft w:val="-125"/>
              <w:marRight w:val="-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055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162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28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542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2489753">
                          <w:marLeft w:val="18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1141775">
                          <w:marLeft w:val="18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9392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08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443108">
          <w:marLeft w:val="0"/>
          <w:marRight w:val="0"/>
          <w:marTop w:val="31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146651">
              <w:marLeft w:val="-125"/>
              <w:marRight w:val="-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81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268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204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789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5248824">
                          <w:marLeft w:val="18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7825932">
                          <w:marLeft w:val="18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4362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81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96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751674">
          <w:marLeft w:val="0"/>
          <w:marRight w:val="0"/>
          <w:marTop w:val="31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96033">
              <w:marLeft w:val="-125"/>
              <w:marRight w:val="-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716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440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249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6282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5828855">
                          <w:marLeft w:val="18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0458369">
                          <w:marLeft w:val="18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8181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66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94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46605">
          <w:marLeft w:val="0"/>
          <w:marRight w:val="0"/>
          <w:marTop w:val="0"/>
          <w:marBottom w:val="4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5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36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394927">
                      <w:marLeft w:val="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709037">
                          <w:marLeft w:val="0"/>
                          <w:marRight w:val="94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1572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65543506">
                      <w:marLeft w:val="23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6741305">
          <w:marLeft w:val="0"/>
          <w:marRight w:val="0"/>
          <w:marTop w:val="0"/>
          <w:marBottom w:val="4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91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5950888">
          <w:marLeft w:val="0"/>
          <w:marRight w:val="0"/>
          <w:marTop w:val="0"/>
          <w:marBottom w:val="4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57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82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595022">
          <w:marLeft w:val="0"/>
          <w:marRight w:val="0"/>
          <w:marTop w:val="0"/>
          <w:marBottom w:val="4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3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553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895951">
                      <w:marLeft w:val="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2839934">
                          <w:marLeft w:val="0"/>
                          <w:marRight w:val="94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3516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5534522">
                      <w:marLeft w:val="23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3030233">
          <w:marLeft w:val="0"/>
          <w:marRight w:val="0"/>
          <w:marTop w:val="0"/>
          <w:marBottom w:val="4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03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122593">
          <w:marLeft w:val="0"/>
          <w:marRight w:val="0"/>
          <w:marTop w:val="0"/>
          <w:marBottom w:val="4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97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microsoft.com/office/2007/relationships/stylesWithEffects" Target="stylesWithEffects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63</Words>
  <Characters>365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2022-07-12T10:03:00Z</dcterms:created>
  <dcterms:modified xsi:type="dcterms:W3CDTF">2022-07-12T10:03:00Z</dcterms:modified>
</cp:coreProperties>
</file>