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0A" w:rsidRPr="00BB530A" w:rsidRDefault="00BB530A" w:rsidP="00BB530A">
      <w:pPr>
        <w:shd w:val="clear" w:color="auto" w:fill="FFFFFF"/>
        <w:spacing w:after="0" w:line="450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333333"/>
          <w:sz w:val="30"/>
          <w:szCs w:val="30"/>
          <w:lang w:eastAsia="ru-RU"/>
        </w:rPr>
      </w:pPr>
      <w:r w:rsidRPr="00BB530A">
        <w:rPr>
          <w:rFonts w:ascii="Helvetica" w:eastAsia="Times New Roman" w:hAnsi="Helvetica" w:cs="Times New Roman"/>
          <w:b/>
          <w:bCs/>
          <w:color w:val="333333"/>
          <w:sz w:val="30"/>
          <w:szCs w:val="30"/>
          <w:lang w:eastAsia="ru-RU"/>
        </w:rPr>
        <w:t>ПАМЯТКА НАСЕЛЕНИЮ ПО АНТИТЕРРОРУ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прояви бдительность и внимание к появлению в своем окружении незнакомых лиц, в поведении которых усматриваются признаки изучения обстановки, повышенный или слабо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 xml:space="preserve"> 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мотивированный интерес к определенным аспектам в деятельности объектов жилого комплекса, учреждения культуры, здравоохранения, учебных заведений;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обращай внимание на проведение ими фото-, видеосъемки, составление планов объекта (местности);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замечай появление на различных массовых мероприятиях лиц, действия которых отличаются от общепринятых, либо недостаточно мотивированы;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при обнаружении в людных местах бесхозных пакетов, сумок, свертков и т.д., а на неизвестном тебе человеке, спрятанных под одеждой предметов, немедленно сообщи в милицию, администрацию организации;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будь внимателен к действиям лиц, выведывающих у окружающих сведений о режиме работы объектов, порядке доступа на них;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создайте условия, исключающие проникновения в подвалы и на чердаки многоэтажных зданий лиц, не имеющих к ним никакого отношения;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не соглашайтесь на предложение неизвестных лиц выполнить за солидное вознаграждение малозначимой работы, такие как перегон машины, вынос пакета (мешка, свертка, и т.п.) передача посылки;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не перевози сам и не передавай другим чужие вещи для перевозки железнодорожным, автомобильным или авиатранспортом;</w:t>
      </w:r>
    </w:p>
    <w:p w:rsidR="00BB530A" w:rsidRPr="00BB530A" w:rsidRDefault="00BB530A" w:rsidP="00BB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передай в правоохранительные органы обнаруженные тобой печатные издания (листовки, газеты и т.п.), пропагандирующие террор и экстремизм.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br/>
      </w:r>
      <w:r w:rsidRPr="00BB530A">
        <w:rPr>
          <w:rFonts w:ascii="Times New Roman" w:eastAsia="Times New Roman" w:hAnsi="Times New Roman" w:cs="Times New Roman"/>
          <w:b/>
          <w:bCs/>
          <w:color w:val="47494F"/>
          <w:sz w:val="24"/>
          <w:szCs w:val="24"/>
          <w:lang w:eastAsia="ru-RU"/>
        </w:rPr>
        <w:br/>
        <w:t>ПРАВИЛА И ПОРЯДОК ПОВЕДЕНИЯ НАСЕЛЕНИЯ ПРИ ОБНАРУЖЕНИИ ВЗРЫВНОГО УСТРОЙСТВА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Признаки, которые могут указывать на наличие взрывного устройства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наличие на обнаруженном предмете проводов, веревок, изоленты;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подозрительные звуки, щелчки, тиканье часов, издаваемые предметом;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от предмета исходит характерный запах миндаля или другой необычный запах;</w:t>
      </w:r>
    </w:p>
    <w:p w:rsidR="00BB530A" w:rsidRPr="00BB530A" w:rsidRDefault="00BB530A" w:rsidP="00BB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b/>
          <w:bCs/>
          <w:color w:val="47494F"/>
          <w:sz w:val="24"/>
          <w:szCs w:val="24"/>
          <w:lang w:eastAsia="ru-RU"/>
        </w:rPr>
        <w:t>ДЕЙСТВИЯ НАСЕЛЕНИЯ: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 xml:space="preserve">— ​ </w:t>
      </w:r>
      <w:bookmarkStart w:id="0" w:name="_GoBack"/>
      <w:bookmarkEnd w:id="0"/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немедленно сообщите об обнаруженном подозрительном п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редмете оперативному дежурному МВД по телефону 8(84346)20-1-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0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 xml:space="preserve">2 или в ЕДДС </w:t>
      </w:r>
      <w:proofErr w:type="spellStart"/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Алькеевского</w:t>
      </w:r>
      <w:proofErr w:type="spellEnd"/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 xml:space="preserve"> района по телефону 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8(84346)2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1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-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7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-2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highlight w:val="yellow"/>
          <w:lang w:eastAsia="ru-RU"/>
        </w:rPr>
        <w:t>5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;</w:t>
      </w:r>
    </w:p>
    <w:p w:rsidR="00BB530A" w:rsidRPr="00BB530A" w:rsidRDefault="00BB530A" w:rsidP="00BB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 </w:t>
      </w:r>
      <w:r w:rsidRPr="00BB530A">
        <w:rPr>
          <w:rFonts w:ascii="Times New Roman" w:eastAsia="Times New Roman" w:hAnsi="Times New Roman" w:cs="Times New Roman"/>
          <w:b/>
          <w:bCs/>
          <w:color w:val="47494F"/>
          <w:sz w:val="24"/>
          <w:szCs w:val="24"/>
          <w:lang w:eastAsia="ru-RU"/>
        </w:rPr>
        <w:t>КАТЕГОРИЧЕСКИ ЗАПРЕЩАЕТСЯ: </w:t>
      </w: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подходить к обнаруженному предмету; подпускать к нему других людей, вскрывать и передвигать находку;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 xml:space="preserve">— ​ 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радиовзрывателя</w:t>
      </w:r>
      <w:proofErr w:type="spellEnd"/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освободить от людей опасную зону в радиусе не менее 100 м., по возможности обеспечить охрану подозрительного предмета и опасной зоны;</w:t>
      </w:r>
    </w:p>
    <w:p w:rsidR="00BB530A" w:rsidRPr="00BB530A" w:rsidRDefault="00BB530A" w:rsidP="00BB53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— ​ дождаться прибытия представителей правоохранительных органов, указать место нахождения подозрительного предмета, далее действовать по указанию представителей правоохранительных органов.</w:t>
      </w:r>
    </w:p>
    <w:p w:rsidR="00BB530A" w:rsidRPr="00BB530A" w:rsidRDefault="00BB530A" w:rsidP="00BB5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b/>
          <w:bCs/>
          <w:color w:val="47494F"/>
          <w:sz w:val="24"/>
          <w:szCs w:val="24"/>
          <w:lang w:eastAsia="ru-RU"/>
        </w:rPr>
        <w:t>ВНИМАНИЕ: ОБЕЗВРЕЖИВАНИЕ ВЗРЫВООПАСНОГО ПРЕДМЕТА НА МЕСТЕ ЕГО ОБНАРУЖЕНИЯ ПРОИЗВОДИТСЯ ТОЛЬКО СПЕЦИАЛИСТАМИ МВД, ФСБ, МЧС</w:t>
      </w:r>
    </w:p>
    <w:p w:rsidR="00F90EDB" w:rsidRPr="00BB530A" w:rsidRDefault="00BB530A" w:rsidP="00BB53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</w:pPr>
      <w:r w:rsidRPr="00BB530A">
        <w:rPr>
          <w:rFonts w:ascii="Times New Roman" w:eastAsia="Times New Roman" w:hAnsi="Times New Roman" w:cs="Times New Roman"/>
          <w:color w:val="47494F"/>
          <w:sz w:val="24"/>
          <w:szCs w:val="24"/>
          <w:lang w:eastAsia="ru-RU"/>
        </w:rPr>
        <w:t>СООБЩАЯ О ПОДОЗРИТЕЛЬНЫХ ЛИЦАХ И ПРЕДМЕТАХ, ВЫ ВНОСИТЕ ЗНАЧИТЕЛЬНЫЙ ВКЛАД В ДЕЛО БОРЬБЫ С ТЕРРОРИЗМОМ И ЗАЩИТЫ ВОЕГО ДОМА!!!</w:t>
      </w:r>
    </w:p>
    <w:sectPr w:rsidR="00F90EDB" w:rsidRPr="00BB530A" w:rsidSect="00BB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6D"/>
    <w:rsid w:val="007D556D"/>
    <w:rsid w:val="00BB530A"/>
    <w:rsid w:val="00F9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41FD"/>
  <w15:chartTrackingRefBased/>
  <w15:docId w15:val="{AEC593E7-74DB-4F1B-B040-B22686A3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3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95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97380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39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2026-01-15T23:43:00Z</dcterms:created>
  <dcterms:modified xsi:type="dcterms:W3CDTF">2026-01-15T23:53:00Z</dcterms:modified>
</cp:coreProperties>
</file>